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81B40" w14:textId="77777777" w:rsidR="00040167" w:rsidRDefault="00040167" w:rsidP="00040167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</w:rPr>
      </w:pPr>
    </w:p>
    <w:p w14:paraId="5AAA46FB" w14:textId="77777777" w:rsidR="00040167" w:rsidRDefault="00040167" w:rsidP="00040167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POUČENÍ O ZPRACOVÁNÍ OSOBNÍCH ÚDAJŮ</w:t>
      </w:r>
    </w:p>
    <w:p w14:paraId="5171F821" w14:textId="0E889DBB" w:rsidR="00040167" w:rsidRPr="00040167" w:rsidRDefault="00D411C2" w:rsidP="00040167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ZÁKAZNÍK</w:t>
      </w:r>
      <w:r w:rsidRPr="00312C81">
        <w:rPr>
          <w:rFonts w:ascii="Times New Roman" w:hAnsi="Times New Roman"/>
          <w:b/>
        </w:rPr>
        <w:t>Ů</w:t>
      </w:r>
    </w:p>
    <w:p w14:paraId="33F446B4" w14:textId="530B0EEC" w:rsidR="00040167" w:rsidRPr="00040167" w:rsidRDefault="00040167" w:rsidP="00040167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312C81">
        <w:rPr>
          <w:rFonts w:ascii="Times New Roman" w:hAnsi="Times New Roman"/>
          <w:b/>
          <w:bCs/>
        </w:rPr>
        <w:t xml:space="preserve">Společnost </w:t>
      </w:r>
      <w:r w:rsidRPr="00465E37">
        <w:rPr>
          <w:rFonts w:ascii="Times New Roman" w:hAnsi="Times New Roman"/>
          <w:b/>
          <w:bCs/>
        </w:rPr>
        <w:t xml:space="preserve">J.J. </w:t>
      </w:r>
      <w:proofErr w:type="spellStart"/>
      <w:r w:rsidRPr="00465E37">
        <w:rPr>
          <w:rFonts w:ascii="Times New Roman" w:hAnsi="Times New Roman"/>
          <w:b/>
          <w:bCs/>
        </w:rPr>
        <w:t>Darboven</w:t>
      </w:r>
      <w:proofErr w:type="spellEnd"/>
      <w:r w:rsidRPr="00465E37">
        <w:rPr>
          <w:rFonts w:ascii="Times New Roman" w:hAnsi="Times New Roman"/>
          <w:b/>
          <w:bCs/>
        </w:rPr>
        <w:t xml:space="preserve"> s.r.o.</w:t>
      </w:r>
      <w:r>
        <w:rPr>
          <w:rFonts w:ascii="Times New Roman" w:hAnsi="Times New Roman"/>
          <w:b/>
          <w:bCs/>
        </w:rPr>
        <w:t xml:space="preserve"> </w:t>
      </w:r>
      <w:r w:rsidRPr="00465E37">
        <w:rPr>
          <w:rFonts w:ascii="Times New Roman" w:hAnsi="Times New Roman"/>
          <w:b/>
          <w:bCs/>
        </w:rPr>
        <w:t>se sídlem Sobínská 233, 252 19 Chrášťany,</w:t>
      </w:r>
      <w:r>
        <w:rPr>
          <w:rFonts w:ascii="Times New Roman" w:hAnsi="Times New Roman"/>
          <w:b/>
          <w:bCs/>
        </w:rPr>
        <w:t xml:space="preserve"> </w:t>
      </w:r>
      <w:r w:rsidRPr="00465E37">
        <w:rPr>
          <w:rFonts w:ascii="Times New Roman" w:hAnsi="Times New Roman"/>
          <w:b/>
          <w:bCs/>
        </w:rPr>
        <w:t>IČ: 18227139, zapsána v obchodním rejstříku vedeném Městským soudem v Praze v oddílu C vložce</w:t>
      </w:r>
      <w:r>
        <w:rPr>
          <w:rFonts w:ascii="Times New Roman" w:hAnsi="Times New Roman"/>
          <w:b/>
          <w:bCs/>
        </w:rPr>
        <w:t xml:space="preserve"> </w:t>
      </w:r>
      <w:r w:rsidRPr="001913EA">
        <w:rPr>
          <w:rFonts w:ascii="Times New Roman" w:hAnsi="Times New Roman"/>
          <w:b/>
          <w:bCs/>
        </w:rPr>
        <w:t>64689</w:t>
      </w:r>
      <w:r w:rsidRPr="00312C81">
        <w:rPr>
          <w:rFonts w:ascii="Times New Roman" w:hAnsi="Times New Roman"/>
        </w:rPr>
        <w:t xml:space="preserve">, jako správce osobních údajů, Vás zejména jako naše zákazníky a dodavatele informuje o níže popsaném zpracování osobních údajů. Naše společnost jmenovala pověřence pro ochranu osobních údajů, </w:t>
      </w:r>
      <w:r w:rsidRPr="000973DB">
        <w:rPr>
          <w:rFonts w:ascii="Times New Roman" w:hAnsi="Times New Roman"/>
        </w:rPr>
        <w:t>Jitku Pavlovou, kterou můžete kontaktovat na emailu: gdpr@darboven.cz</w:t>
      </w:r>
    </w:p>
    <w:p w14:paraId="3D49486C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V textu se dozvíte zejména:</w:t>
      </w:r>
    </w:p>
    <w:p w14:paraId="3F6C39B1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1.</w:t>
      </w:r>
      <w:r w:rsidRPr="00312C81">
        <w:rPr>
          <w:rFonts w:ascii="Times New Roman" w:hAnsi="Times New Roman"/>
        </w:rPr>
        <w:tab/>
        <w:t>jaké Vaše osobní údaje budeme zpracovávat;</w:t>
      </w:r>
    </w:p>
    <w:p w14:paraId="35EE08B4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2.</w:t>
      </w:r>
      <w:r w:rsidRPr="00312C81">
        <w:rPr>
          <w:rFonts w:ascii="Times New Roman" w:hAnsi="Times New Roman"/>
        </w:rPr>
        <w:tab/>
        <w:t>za jakými účely a jakým způsobem budeme Vaše osobní údaje zpracovávat;</w:t>
      </w:r>
    </w:p>
    <w:p w14:paraId="07D0AD39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3.</w:t>
      </w:r>
      <w:r w:rsidRPr="00312C81">
        <w:rPr>
          <w:rFonts w:ascii="Times New Roman" w:hAnsi="Times New Roman"/>
        </w:rPr>
        <w:tab/>
        <w:t>komu mohou být Vaše osobní údaje předány;</w:t>
      </w:r>
    </w:p>
    <w:p w14:paraId="6B921049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4.</w:t>
      </w:r>
      <w:r w:rsidRPr="00312C81">
        <w:rPr>
          <w:rFonts w:ascii="Times New Roman" w:hAnsi="Times New Roman"/>
        </w:rPr>
        <w:tab/>
        <w:t>po jakou dobu budeme Vaše osobní údaje zpracovávat a</w:t>
      </w:r>
    </w:p>
    <w:p w14:paraId="3C6965FC" w14:textId="31DCC45E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5.</w:t>
      </w:r>
      <w:r w:rsidRPr="00312C81">
        <w:rPr>
          <w:rFonts w:ascii="Times New Roman" w:hAnsi="Times New Roman"/>
        </w:rPr>
        <w:tab/>
        <w:t>jaká máte ve vztahu k ochraně Vašich osobních údajů práva.</w:t>
      </w:r>
    </w:p>
    <w:p w14:paraId="1A0C92E8" w14:textId="7D6612C0" w:rsidR="00040167" w:rsidRPr="00040167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 xml:space="preserve">V případě, že budete potřebovat kteroukoliv část textu vysvětlit, poradit anebo projednat další zpracování Vašich osobních údajů, můžete se na nás kdykoliv obrátit prostřednictvím výše uvedené e-mailové adresy pověřence pro ochranu osobních údajů. </w:t>
      </w:r>
    </w:p>
    <w:p w14:paraId="6F6C8487" w14:textId="77777777" w:rsidR="00040167" w:rsidRPr="00312C81" w:rsidRDefault="00040167" w:rsidP="000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Rozsah zpracování osobních údajů</w:t>
      </w:r>
    </w:p>
    <w:p w14:paraId="31251C5D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Naše společnost zpracovává tyto osobní údaje:</w:t>
      </w:r>
    </w:p>
    <w:p w14:paraId="77BDF638" w14:textId="77777777" w:rsidR="00040167" w:rsidRPr="00312C81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a) jméno a příjmení,</w:t>
      </w:r>
    </w:p>
    <w:p w14:paraId="4D9BCBC3" w14:textId="77777777" w:rsidR="00040167" w:rsidRPr="00312C81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b) datum narození</w:t>
      </w:r>
      <w:r>
        <w:rPr>
          <w:rFonts w:ascii="Times New Roman" w:hAnsi="Times New Roman"/>
        </w:rPr>
        <w:t>,</w:t>
      </w:r>
    </w:p>
    <w:p w14:paraId="6CE4D6C6" w14:textId="77777777" w:rsidR="00040167" w:rsidRPr="00312C81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c) obchodní firma,</w:t>
      </w:r>
    </w:p>
    <w:p w14:paraId="22104917" w14:textId="77777777" w:rsidR="00040167" w:rsidRPr="00312C81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d) adresa trvalého pobytu</w:t>
      </w:r>
      <w:r>
        <w:rPr>
          <w:rFonts w:ascii="Times New Roman" w:hAnsi="Times New Roman"/>
        </w:rPr>
        <w:t xml:space="preserve"> nebo adresa pro doručování</w:t>
      </w:r>
      <w:r w:rsidRPr="00312C81">
        <w:rPr>
          <w:rFonts w:ascii="Times New Roman" w:hAnsi="Times New Roman"/>
        </w:rPr>
        <w:t>,</w:t>
      </w:r>
    </w:p>
    <w:p w14:paraId="65D0C534" w14:textId="77777777" w:rsidR="00040167" w:rsidRPr="00312C81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e) identifikační číslo a daňové identifikační číslo,</w:t>
      </w:r>
    </w:p>
    <w:p w14:paraId="152A5188" w14:textId="77777777" w:rsidR="00040167" w:rsidRPr="00312C81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f) telefonní číslo</w:t>
      </w:r>
      <w:r>
        <w:rPr>
          <w:rFonts w:ascii="Times New Roman" w:hAnsi="Times New Roman"/>
        </w:rPr>
        <w:t xml:space="preserve"> nebo</w:t>
      </w:r>
    </w:p>
    <w:p w14:paraId="2B344123" w14:textId="4FEA5054" w:rsidR="00040167" w:rsidRPr="00503188" w:rsidRDefault="00040167" w:rsidP="00040167">
      <w:pPr>
        <w:spacing w:line="240" w:lineRule="auto"/>
        <w:ind w:left="426"/>
        <w:rPr>
          <w:rFonts w:ascii="Times New Roman" w:hAnsi="Times New Roman"/>
        </w:rPr>
      </w:pPr>
      <w:r w:rsidRPr="00312C81">
        <w:rPr>
          <w:rFonts w:ascii="Times New Roman" w:hAnsi="Times New Roman"/>
        </w:rPr>
        <w:t>g) e-mailová adresa</w:t>
      </w:r>
      <w:r w:rsidRPr="00503188">
        <w:rPr>
          <w:rFonts w:ascii="Times New Roman" w:hAnsi="Times New Roman"/>
        </w:rPr>
        <w:t>.</w:t>
      </w:r>
    </w:p>
    <w:p w14:paraId="1B608744" w14:textId="3D893595" w:rsidR="00040167" w:rsidRPr="00503188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503188">
        <w:rPr>
          <w:rFonts w:ascii="Times New Roman" w:hAnsi="Times New Roman"/>
        </w:rPr>
        <w:t>Tyto údaje získáváme od Vás při uzavírání smluv nebo z veřejně dostupných rejstříků (např. obchodní rejstřík nebo živnostenský rejstřík) nebo od oprávněných certifikovaných poskytovatelů údajů</w:t>
      </w:r>
      <w:r w:rsidR="00D411C2" w:rsidRPr="00503188">
        <w:rPr>
          <w:rFonts w:ascii="Times New Roman" w:hAnsi="Times New Roman"/>
        </w:rPr>
        <w:t xml:space="preserve">, kteří získávají údaje z </w:t>
      </w:r>
      <w:r w:rsidR="00D411C2" w:rsidRPr="00503188">
        <w:rPr>
          <w:rFonts w:ascii="Times New Roman" w:hAnsi="Times New Roman" w:cs="Times New Roman"/>
        </w:rPr>
        <w:t>informačních zdrojů a databází včetně veřejných nebo z informač</w:t>
      </w:r>
      <w:bookmarkStart w:id="0" w:name="_GoBack"/>
      <w:bookmarkEnd w:id="0"/>
      <w:r w:rsidR="00D411C2" w:rsidRPr="00503188">
        <w:rPr>
          <w:rFonts w:ascii="Times New Roman" w:hAnsi="Times New Roman" w:cs="Times New Roman"/>
        </w:rPr>
        <w:t>ních zdrojů a databází dalších třetích osob</w:t>
      </w:r>
      <w:r w:rsidRPr="00503188">
        <w:rPr>
          <w:rFonts w:ascii="Times New Roman" w:hAnsi="Times New Roman" w:cs="Times New Roman"/>
        </w:rPr>
        <w:t>.</w:t>
      </w:r>
      <w:r w:rsidRPr="00503188">
        <w:rPr>
          <w:rFonts w:ascii="Times New Roman" w:hAnsi="Times New Roman"/>
        </w:rPr>
        <w:t xml:space="preserve"> Nad to zpracováváme kamerové záznamy z kamerových zařízeních, která se nacházejí v prostorách naší provozovny na adrese Sobínská 233, 252 19 Chrášťany.</w:t>
      </w:r>
    </w:p>
    <w:p w14:paraId="6131FD6A" w14:textId="77777777" w:rsidR="00040167" w:rsidRPr="00503188" w:rsidRDefault="00040167" w:rsidP="000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503188">
        <w:rPr>
          <w:rFonts w:ascii="Times New Roman" w:hAnsi="Times New Roman"/>
          <w:b/>
        </w:rPr>
        <w:t>Účel zpracování</w:t>
      </w:r>
    </w:p>
    <w:p w14:paraId="3532E538" w14:textId="686B3E58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bookmarkStart w:id="1" w:name="_Hlk514855984"/>
      <w:r w:rsidRPr="00503188">
        <w:rPr>
          <w:rFonts w:ascii="Times New Roman" w:hAnsi="Times New Roman"/>
        </w:rPr>
        <w:t>Údaje, které nám poskytujete, nebo které získávám</w:t>
      </w:r>
      <w:r w:rsidR="00893F41" w:rsidRPr="00503188">
        <w:rPr>
          <w:rFonts w:ascii="Times New Roman" w:hAnsi="Times New Roman"/>
        </w:rPr>
        <w:t>e</w:t>
      </w:r>
      <w:r w:rsidRPr="00503188">
        <w:rPr>
          <w:rFonts w:ascii="Times New Roman" w:hAnsi="Times New Roman"/>
        </w:rPr>
        <w:t xml:space="preserve">, používáme pro účely plnění našich povinností vyplývajících s Vámi uzavřené smlouvy, a to zpravidla z kupní smlouvy. Vaše údaje zpracováváme dále v souvislosti s plněním našich zákonných povinností, v souvislosti s ochranou našich práv (zejména vymáhání pohledávek) či za účelem našich oprávněných zájmů. Údaje </w:t>
      </w:r>
      <w:r w:rsidRPr="00312C81">
        <w:rPr>
          <w:rFonts w:ascii="Times New Roman" w:hAnsi="Times New Roman"/>
        </w:rPr>
        <w:t xml:space="preserve">z kamerových záznamů zpracováváme pouze za účelem ochrany majetku Společnosti, zaměstnanců a třetích osob a za účelem </w:t>
      </w:r>
      <w:r w:rsidRPr="00312C81">
        <w:rPr>
          <w:rFonts w:ascii="Times New Roman" w:hAnsi="Times New Roman"/>
        </w:rPr>
        <w:lastRenderedPageBreak/>
        <w:t>ochrany zdraví a života zaměstnanců a třetích osob. S Vaším výslovným souhlasem zpracováváme údaje pro marketingové účely</w:t>
      </w:r>
      <w:r>
        <w:rPr>
          <w:rFonts w:ascii="Times New Roman" w:hAnsi="Times New Roman"/>
        </w:rPr>
        <w:t xml:space="preserve"> (a to zasílání marketingových sdělení) i</w:t>
      </w:r>
      <w:r w:rsidRPr="00312C81">
        <w:rPr>
          <w:rFonts w:ascii="Times New Roman" w:hAnsi="Times New Roman"/>
        </w:rPr>
        <w:t xml:space="preserve"> nad rámec oprávněného zájmu; toto zpracování Vašich osobních údajů za účelem marketingové propagace Společnosti můžete kdykoliv odvolat a nebude to mít vliv na naše jiné vzájemné vztahy. Stačí nám zaslat e-mail s příslušnou žádostí na </w:t>
      </w:r>
      <w:r w:rsidRPr="000973DB">
        <w:rPr>
          <w:rFonts w:ascii="Times New Roman" w:hAnsi="Times New Roman"/>
        </w:rPr>
        <w:t>gdpr@darboven.cz</w:t>
      </w:r>
      <w:r w:rsidRPr="00312C81">
        <w:rPr>
          <w:rFonts w:ascii="Times New Roman" w:hAnsi="Times New Roman"/>
        </w:rPr>
        <w:t>. Veškeré osobní údaje jsou zpracovány zákonným</w:t>
      </w:r>
      <w:r>
        <w:rPr>
          <w:rFonts w:ascii="Times New Roman" w:hAnsi="Times New Roman"/>
        </w:rPr>
        <w:t xml:space="preserve">, korektním </w:t>
      </w:r>
      <w:r w:rsidRPr="00312C81">
        <w:rPr>
          <w:rFonts w:ascii="Times New Roman" w:hAnsi="Times New Roman"/>
        </w:rPr>
        <w:t>a transparentním způsobem a jsou vyžadovány pouze přiměřené, relevantní a nezbytné údaje ve vztahu k účelu zpracování.</w:t>
      </w:r>
      <w:bookmarkEnd w:id="1"/>
    </w:p>
    <w:p w14:paraId="7C905E05" w14:textId="77777777" w:rsidR="00040167" w:rsidRPr="00312C81" w:rsidRDefault="00040167" w:rsidP="000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Kdo má k Vašim osobním údajům přístup</w:t>
      </w:r>
    </w:p>
    <w:p w14:paraId="4973ED5D" w14:textId="77777777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</w:rPr>
        <w:t>Vaše osobní údaje bude jako správce zpracovávat naše Společnost. Vaše osobní údaje můžeme za výše uvedenými účely předat</w:t>
      </w:r>
      <w:r>
        <w:rPr>
          <w:rFonts w:ascii="Times New Roman" w:hAnsi="Times New Roman"/>
        </w:rPr>
        <w:t xml:space="preserve"> zejména</w:t>
      </w:r>
      <w:r w:rsidRPr="00312C81">
        <w:rPr>
          <w:rFonts w:ascii="Times New Roman" w:hAnsi="Times New Roman"/>
        </w:rPr>
        <w:t xml:space="preserve"> těmto zpracovatelům, kteří jsou zavázáni stejnou mírou ochrany údajů, jakou Vám poskytuje naše Společnost:</w:t>
      </w:r>
    </w:p>
    <w:p w14:paraId="7F65D2E3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>dopravcům</w:t>
      </w:r>
      <w:r w:rsidRPr="00312C81">
        <w:rPr>
          <w:rFonts w:ascii="Times New Roman" w:hAnsi="Times New Roman"/>
        </w:rPr>
        <w:t>;</w:t>
      </w:r>
    </w:p>
    <w:p w14:paraId="005840F6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>b) externí advokátní kanceláři;</w:t>
      </w:r>
    </w:p>
    <w:p w14:paraId="54C0BF75" w14:textId="77777777" w:rsidR="00040167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 xml:space="preserve">c) zpracovatelům, kteří naší Společnosti poskytují serverové, webové, </w:t>
      </w:r>
      <w:proofErr w:type="spellStart"/>
      <w:r w:rsidRPr="00312C81">
        <w:rPr>
          <w:rFonts w:ascii="Times New Roman" w:hAnsi="Times New Roman"/>
        </w:rPr>
        <w:t>cloudové</w:t>
      </w:r>
      <w:proofErr w:type="spellEnd"/>
      <w:r w:rsidRPr="00312C81">
        <w:rPr>
          <w:rFonts w:ascii="Times New Roman" w:hAnsi="Times New Roman"/>
        </w:rPr>
        <w:t xml:space="preserve"> nebo IT služby</w:t>
      </w:r>
      <w:r>
        <w:rPr>
          <w:rFonts w:ascii="Times New Roman" w:hAnsi="Times New Roman"/>
        </w:rPr>
        <w:t>;</w:t>
      </w:r>
    </w:p>
    <w:p w14:paraId="6F62B422" w14:textId="4DE11A07" w:rsidR="00040167" w:rsidRDefault="00040167" w:rsidP="00040167">
      <w:pPr>
        <w:spacing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d) externí společnosti, která pro nás zajišťuje marketingové služby.</w:t>
      </w:r>
    </w:p>
    <w:p w14:paraId="3ED90FA2" w14:textId="77777777" w:rsidR="00040167" w:rsidRPr="00040167" w:rsidRDefault="00040167" w:rsidP="00040167">
      <w:pPr>
        <w:spacing w:line="240" w:lineRule="auto"/>
        <w:ind w:left="567"/>
        <w:rPr>
          <w:rFonts w:ascii="Times New Roman" w:hAnsi="Times New Roman"/>
        </w:rPr>
      </w:pPr>
    </w:p>
    <w:p w14:paraId="5FD1FFE8" w14:textId="77777777" w:rsidR="00040167" w:rsidRPr="00312C81" w:rsidRDefault="00040167" w:rsidP="000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Doba zpracování osobních údajů</w:t>
      </w:r>
    </w:p>
    <w:p w14:paraId="127799A1" w14:textId="38A563FA" w:rsidR="00040167" w:rsidRPr="00040167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</w:rPr>
        <w:t xml:space="preserve">Vaše </w:t>
      </w:r>
      <w:bookmarkStart w:id="2" w:name="_Hlk514856242"/>
      <w:r w:rsidRPr="00312C81">
        <w:rPr>
          <w:rFonts w:ascii="Times New Roman" w:hAnsi="Times New Roman"/>
        </w:rPr>
        <w:t>osobní údaje budeme zpracovávat po dobu, po kterou Vám budeme poskytovat naše služby či plnit vzájemnou smlouvu, nebo po dobu nezbytnou k plnění archivačních povinností podle platných právních předpisů, jako jsou například zákon o účetnictví, zákon o archivnictví a evidenci nebo zákon o dani z přidané hodnoty.</w:t>
      </w:r>
      <w:bookmarkEnd w:id="2"/>
    </w:p>
    <w:p w14:paraId="114D5E07" w14:textId="77777777" w:rsidR="00040167" w:rsidRPr="00312C81" w:rsidRDefault="00040167" w:rsidP="000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Vaše práva plynoucí ze zpracování osobních údajů</w:t>
      </w:r>
    </w:p>
    <w:p w14:paraId="601CF048" w14:textId="77777777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Ve vztahu k námi prováděnému zpracování Vašich osobních údajů máte následující práva:</w:t>
      </w:r>
    </w:p>
    <w:p w14:paraId="513AEDC5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>a) právo na přístup k osobním údajům;</w:t>
      </w:r>
    </w:p>
    <w:p w14:paraId="5CC082D2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>b) právo na opravu;</w:t>
      </w:r>
    </w:p>
    <w:p w14:paraId="60678D7A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>c) právo na výmaz („právo být zapomenut“);</w:t>
      </w:r>
    </w:p>
    <w:p w14:paraId="7FAB5D54" w14:textId="77777777" w:rsidR="00040167" w:rsidRDefault="00040167" w:rsidP="00040167">
      <w:pPr>
        <w:spacing w:line="240" w:lineRule="auto"/>
        <w:ind w:left="567"/>
        <w:rPr>
          <w:rFonts w:ascii="Times New Roman" w:hAnsi="Times New Roman"/>
        </w:rPr>
      </w:pPr>
      <w:r w:rsidRPr="00312C81">
        <w:rPr>
          <w:rFonts w:ascii="Times New Roman" w:hAnsi="Times New Roman"/>
        </w:rPr>
        <w:t>d) právo na omezení zpracování údajů;</w:t>
      </w:r>
    </w:p>
    <w:p w14:paraId="6C2861D0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e) právo na přenositelnost údajů;</w:t>
      </w:r>
    </w:p>
    <w:p w14:paraId="643D63F8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312C81">
        <w:rPr>
          <w:rFonts w:ascii="Times New Roman" w:hAnsi="Times New Roman"/>
        </w:rPr>
        <w:t>) právo vznést námitku proti zpracování; a</w:t>
      </w:r>
    </w:p>
    <w:p w14:paraId="2231013B" w14:textId="77777777" w:rsidR="00040167" w:rsidRPr="00312C81" w:rsidRDefault="00040167" w:rsidP="00040167">
      <w:pPr>
        <w:spacing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312C81">
        <w:rPr>
          <w:rFonts w:ascii="Times New Roman" w:hAnsi="Times New Roman"/>
        </w:rPr>
        <w:t>) právo podat stížnost na zpracování osobních údajů.</w:t>
      </w:r>
    </w:p>
    <w:p w14:paraId="69F7C457" w14:textId="22847FCD" w:rsidR="00040167" w:rsidRPr="00312C81" w:rsidRDefault="00040167" w:rsidP="00040167">
      <w:pPr>
        <w:spacing w:line="240" w:lineRule="auto"/>
        <w:rPr>
          <w:rFonts w:ascii="Times New Roman" w:hAnsi="Times New Roman"/>
        </w:rPr>
      </w:pPr>
      <w:r w:rsidRPr="00312C81">
        <w:rPr>
          <w:rFonts w:ascii="Times New Roman" w:hAnsi="Times New Roman"/>
        </w:rPr>
        <w:t>Vaše práva jsou níže vysvětlena, abyste si dokázal/a udělat jasnější představu o jejich obsahu.</w:t>
      </w:r>
    </w:p>
    <w:p w14:paraId="296DFFD1" w14:textId="5027AA85" w:rsidR="00040167" w:rsidRPr="00312C81" w:rsidRDefault="00040167" w:rsidP="00040167">
      <w:pPr>
        <w:spacing w:line="240" w:lineRule="auto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Stížnost můžete podat u dozorového úřadu, kterým je Úřad pro ochranu osobních údajů</w:t>
      </w:r>
      <w:r w:rsidRPr="00312C81">
        <w:rPr>
          <w:rFonts w:ascii="Times New Roman" w:hAnsi="Times New Roman"/>
          <w:bCs/>
          <w:i/>
          <w:iCs/>
        </w:rPr>
        <w:t xml:space="preserve"> </w:t>
      </w:r>
      <w:r w:rsidRPr="00312C81">
        <w:rPr>
          <w:rFonts w:ascii="Times New Roman" w:hAnsi="Times New Roman"/>
          <w:b/>
        </w:rPr>
        <w:t>(</w:t>
      </w:r>
      <w:hyperlink r:id="rId5" w:history="1">
        <w:r w:rsidRPr="00312C81">
          <w:rPr>
            <w:rStyle w:val="Hypertextovodkaz"/>
            <w:rFonts w:ascii="Times New Roman" w:hAnsi="Times New Roman"/>
            <w:b/>
          </w:rPr>
          <w:t>www.uoou.cz</w:t>
        </w:r>
      </w:hyperlink>
      <w:r w:rsidRPr="00312C81">
        <w:rPr>
          <w:rFonts w:ascii="Times New Roman" w:hAnsi="Times New Roman"/>
          <w:b/>
        </w:rPr>
        <w:t xml:space="preserve">). </w:t>
      </w:r>
    </w:p>
    <w:p w14:paraId="7BFBBC67" w14:textId="77777777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  <w:b/>
        </w:rPr>
        <w:t>Právo na přístup</w:t>
      </w:r>
      <w:r w:rsidRPr="00312C81">
        <w:rPr>
          <w:rFonts w:ascii="Times New Roman" w:hAnsi="Times New Roman"/>
        </w:rPr>
        <w:t xml:space="preserve"> znamená, že si kdykoliv můžete požádat o naše potvrzení, zda osobní údaje, které se Vás týkají, jsou či nejsou zpracovávány, a pokud jsou, pak za jakými účely, v jakém rozsahu, komu jsou zpřístupněny, jak dlouho je budeme zpracovávat, zda máte právo na opravu, výmaz, omezení zpracování či vznést námitku, odkud jsme osobní údaje získali a zda dochází k na základě zpracování Vašich osobních údajů k automatickému rozhodování, včetně případného profilování. Také máte právo získat </w:t>
      </w:r>
      <w:r w:rsidRPr="00312C81">
        <w:rPr>
          <w:rFonts w:ascii="Times New Roman" w:hAnsi="Times New Roman"/>
        </w:rPr>
        <w:lastRenderedPageBreak/>
        <w:t xml:space="preserve">kopii Vašich osobních údajů, přičemž první poskytnutí je bezplatné, za další poskytnutí pak může </w:t>
      </w:r>
      <w:r>
        <w:rPr>
          <w:rFonts w:ascii="Times New Roman" w:hAnsi="Times New Roman"/>
        </w:rPr>
        <w:t>být</w:t>
      </w:r>
      <w:r w:rsidRPr="00312C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požadována</w:t>
      </w:r>
      <w:r w:rsidRPr="00312C81">
        <w:rPr>
          <w:rFonts w:ascii="Times New Roman" w:hAnsi="Times New Roman"/>
        </w:rPr>
        <w:t xml:space="preserve"> přiměřen</w:t>
      </w:r>
      <w:r>
        <w:rPr>
          <w:rFonts w:ascii="Times New Roman" w:hAnsi="Times New Roman"/>
        </w:rPr>
        <w:t xml:space="preserve">á </w:t>
      </w:r>
      <w:r w:rsidRPr="00312C81">
        <w:rPr>
          <w:rFonts w:ascii="Times New Roman" w:hAnsi="Times New Roman"/>
        </w:rPr>
        <w:t>úhrad</w:t>
      </w:r>
      <w:r>
        <w:rPr>
          <w:rFonts w:ascii="Times New Roman" w:hAnsi="Times New Roman"/>
        </w:rPr>
        <w:t>a</w:t>
      </w:r>
      <w:r w:rsidRPr="00312C81">
        <w:rPr>
          <w:rFonts w:ascii="Times New Roman" w:hAnsi="Times New Roman"/>
        </w:rPr>
        <w:t xml:space="preserve"> administrativních nákladů.</w:t>
      </w:r>
    </w:p>
    <w:p w14:paraId="0377C690" w14:textId="77777777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  <w:b/>
        </w:rPr>
        <w:t>Právo na opravu</w:t>
      </w:r>
      <w:r w:rsidRPr="00312C81">
        <w:rPr>
          <w:rFonts w:ascii="Times New Roman" w:hAnsi="Times New Roman"/>
        </w:rPr>
        <w:t xml:space="preserve"> znamená, že nás kdykoliv můžete požádat o opravu či doplnění Vašich osobních údajů, pokud by byly nepřesné či neúplné.</w:t>
      </w:r>
    </w:p>
    <w:p w14:paraId="250941A1" w14:textId="77777777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  <w:b/>
        </w:rPr>
        <w:t>Právo na výmaz</w:t>
      </w:r>
      <w:r w:rsidRPr="00312C81">
        <w:rPr>
          <w:rFonts w:ascii="Times New Roman" w:hAnsi="Times New Roman"/>
        </w:rPr>
        <w:t xml:space="preserve"> znamená, že musíme vymazat Vaše osobní údaje pokud (i) již nejsou potřebné pro účely, pro které byly shromážděny nebo jinak zpracovány, (</w:t>
      </w:r>
      <w:proofErr w:type="spellStart"/>
      <w:r w:rsidRPr="00312C81">
        <w:rPr>
          <w:rFonts w:ascii="Times New Roman" w:hAnsi="Times New Roman"/>
        </w:rPr>
        <w:t>ii</w:t>
      </w:r>
      <w:proofErr w:type="spellEnd"/>
      <w:r w:rsidRPr="00312C81">
        <w:rPr>
          <w:rFonts w:ascii="Times New Roman" w:hAnsi="Times New Roman"/>
        </w:rPr>
        <w:t>) zpracování je protiprávní, (</w:t>
      </w:r>
      <w:proofErr w:type="spellStart"/>
      <w:r w:rsidRPr="00312C81">
        <w:rPr>
          <w:rFonts w:ascii="Times New Roman" w:hAnsi="Times New Roman"/>
        </w:rPr>
        <w:t>iii</w:t>
      </w:r>
      <w:proofErr w:type="spellEnd"/>
      <w:r w:rsidRPr="00312C81">
        <w:rPr>
          <w:rFonts w:ascii="Times New Roman" w:hAnsi="Times New Roman"/>
        </w:rPr>
        <w:t>) vznesete námitky proti zpracování a neexistují žádné převažující oprávněné důvody pro zpracování, nebo (</w:t>
      </w:r>
      <w:proofErr w:type="spellStart"/>
      <w:r w:rsidRPr="00312C81">
        <w:rPr>
          <w:rFonts w:ascii="Times New Roman" w:hAnsi="Times New Roman"/>
        </w:rPr>
        <w:t>iv</w:t>
      </w:r>
      <w:proofErr w:type="spellEnd"/>
      <w:r w:rsidRPr="00312C81">
        <w:rPr>
          <w:rFonts w:ascii="Times New Roman" w:hAnsi="Times New Roman"/>
        </w:rPr>
        <w:t xml:space="preserve">) nám to ukládá zákonná povinnost. </w:t>
      </w:r>
    </w:p>
    <w:p w14:paraId="6F27839E" w14:textId="77777777" w:rsidR="00040167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  <w:b/>
        </w:rPr>
        <w:t>Právo na omezení zpracování</w:t>
      </w:r>
      <w:r w:rsidRPr="00312C81">
        <w:rPr>
          <w:rFonts w:ascii="Times New Roman" w:hAnsi="Times New Roman"/>
        </w:rPr>
        <w:t xml:space="preserve"> znamená, že dokud nevyřešíme jakékoliv sporné otázky ohledně zpracování Vašich osobních údajů, musíme omezit zpracování Vašich osobních údajů tak, že tyto můžeme mít pouze uloženy a případně je můžeme použít z důvodu určení, výkonu nebo obhajoby právních nároků.</w:t>
      </w:r>
    </w:p>
    <w:p w14:paraId="59F14533" w14:textId="77777777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96C62">
        <w:rPr>
          <w:rFonts w:ascii="Times New Roman" w:hAnsi="Times New Roman"/>
          <w:b/>
        </w:rPr>
        <w:t>Právo na přenositelnost údajů</w:t>
      </w:r>
      <w:r>
        <w:rPr>
          <w:rFonts w:ascii="Times New Roman" w:hAnsi="Times New Roman"/>
        </w:rPr>
        <w:t xml:space="preserve"> znamená že, máte</w:t>
      </w:r>
      <w:r w:rsidRPr="00352AC3">
        <w:rPr>
          <w:rFonts w:ascii="Times New Roman" w:hAnsi="Times New Roman"/>
        </w:rPr>
        <w:t xml:space="preserve"> právo získat osobní údaje, které se </w:t>
      </w:r>
      <w:r>
        <w:rPr>
          <w:rFonts w:ascii="Times New Roman" w:hAnsi="Times New Roman"/>
        </w:rPr>
        <w:t>Vás</w:t>
      </w:r>
      <w:r w:rsidRPr="00352AC3">
        <w:rPr>
          <w:rFonts w:ascii="Times New Roman" w:hAnsi="Times New Roman"/>
        </w:rPr>
        <w:t xml:space="preserve"> týkají</w:t>
      </w:r>
      <w:r>
        <w:rPr>
          <w:rFonts w:ascii="Times New Roman" w:hAnsi="Times New Roman"/>
        </w:rPr>
        <w:t xml:space="preserve"> a které jste nám </w:t>
      </w:r>
      <w:r w:rsidRPr="00352AC3">
        <w:rPr>
          <w:rFonts w:ascii="Times New Roman" w:hAnsi="Times New Roman"/>
        </w:rPr>
        <w:t>poskytl</w:t>
      </w:r>
      <w:r>
        <w:rPr>
          <w:rFonts w:ascii="Times New Roman" w:hAnsi="Times New Roman"/>
        </w:rPr>
        <w:t>i</w:t>
      </w:r>
      <w:r w:rsidRPr="00352AC3">
        <w:rPr>
          <w:rFonts w:ascii="Times New Roman" w:hAnsi="Times New Roman"/>
        </w:rPr>
        <w:t xml:space="preserve">, ve strukturovaném, běžně používaném a strojově čitelném formátu, a </w:t>
      </w:r>
      <w:r>
        <w:rPr>
          <w:rFonts w:ascii="Times New Roman" w:hAnsi="Times New Roman"/>
        </w:rPr>
        <w:t xml:space="preserve">máte </w:t>
      </w:r>
      <w:r w:rsidRPr="00352AC3">
        <w:rPr>
          <w:rFonts w:ascii="Times New Roman" w:hAnsi="Times New Roman"/>
        </w:rPr>
        <w:t xml:space="preserve">právo </w:t>
      </w:r>
      <w:r>
        <w:rPr>
          <w:rFonts w:ascii="Times New Roman" w:hAnsi="Times New Roman"/>
        </w:rPr>
        <w:t>na předání</w:t>
      </w:r>
      <w:r w:rsidRPr="00352A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těchto</w:t>
      </w:r>
      <w:r w:rsidRPr="00352AC3">
        <w:rPr>
          <w:rFonts w:ascii="Times New Roman" w:hAnsi="Times New Roman"/>
        </w:rPr>
        <w:t xml:space="preserve"> údaj</w:t>
      </w:r>
      <w:r>
        <w:rPr>
          <w:rFonts w:ascii="Times New Roman" w:hAnsi="Times New Roman"/>
        </w:rPr>
        <w:t>ů</w:t>
      </w:r>
      <w:r w:rsidRPr="00352AC3">
        <w:rPr>
          <w:rFonts w:ascii="Times New Roman" w:hAnsi="Times New Roman"/>
        </w:rPr>
        <w:t xml:space="preserve"> jinému správci</w:t>
      </w:r>
      <w:r>
        <w:rPr>
          <w:rFonts w:ascii="Times New Roman" w:hAnsi="Times New Roman"/>
        </w:rPr>
        <w:t>.</w:t>
      </w:r>
    </w:p>
    <w:p w14:paraId="393D41C8" w14:textId="09E5007E" w:rsidR="00040167" w:rsidRPr="00893F41" w:rsidRDefault="00040167" w:rsidP="00040167">
      <w:pPr>
        <w:spacing w:line="240" w:lineRule="auto"/>
        <w:jc w:val="both"/>
        <w:rPr>
          <w:rFonts w:eastAsia="Times New Roman"/>
        </w:rPr>
      </w:pPr>
      <w:r w:rsidRPr="00312C81">
        <w:rPr>
          <w:rFonts w:ascii="Times New Roman" w:hAnsi="Times New Roman"/>
          <w:b/>
        </w:rPr>
        <w:t>Právo vznést námitku</w:t>
      </w:r>
      <w:r w:rsidRPr="00312C81">
        <w:rPr>
          <w:rFonts w:ascii="Times New Roman" w:hAnsi="Times New Roman"/>
        </w:rPr>
        <w:t xml:space="preserve"> znamená, že můžete vznést námitku proti zpracování Vašich osobních údajů, které zpracováváme pro účely přímého marketingu nebo z důvodu oprávněného zájmu. Pokud vznesete námitku proti zpracování pro účely přímého marketingu, nebudou již Vaše osobní údaje pro tyto účely zpracovávány.</w:t>
      </w:r>
    </w:p>
    <w:p w14:paraId="7E115950" w14:textId="77777777" w:rsidR="00040167" w:rsidRPr="00312C81" w:rsidRDefault="00040167" w:rsidP="000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312C81">
        <w:rPr>
          <w:rFonts w:ascii="Times New Roman" w:hAnsi="Times New Roman"/>
          <w:b/>
        </w:rPr>
        <w:t>Ochrana Vašich osobních údajů</w:t>
      </w:r>
    </w:p>
    <w:p w14:paraId="5A2C6B1A" w14:textId="687C8E0D" w:rsidR="00040167" w:rsidRPr="00312C81" w:rsidRDefault="00040167" w:rsidP="00040167">
      <w:pPr>
        <w:spacing w:line="240" w:lineRule="auto"/>
        <w:jc w:val="both"/>
        <w:rPr>
          <w:rFonts w:ascii="Times New Roman" w:hAnsi="Times New Roman"/>
        </w:rPr>
      </w:pPr>
      <w:r w:rsidRPr="00312C81">
        <w:rPr>
          <w:rFonts w:ascii="Times New Roman" w:hAnsi="Times New Roman"/>
        </w:rPr>
        <w:t xml:space="preserve">Vaše </w:t>
      </w:r>
      <w:bookmarkStart w:id="3" w:name="_Hlk514856604"/>
      <w:r w:rsidRPr="00312C81">
        <w:rPr>
          <w:rFonts w:ascii="Times New Roman" w:hAnsi="Times New Roman"/>
        </w:rPr>
        <w:t xml:space="preserve">osobní údaje jsou pod neustálou fyzickou, elektronickou i procedurální kontrolou, kdy naše Společnost disponuje moderními kontrolními, technickými a bezpečnostními mechanismy, které zajišťují maximální možnou ochranu zpracovávaných údajů před neoprávněným přístupem, přenosem, ztrátou, zničením či zneužitím. </w:t>
      </w:r>
      <w:r w:rsidRPr="00EE0917">
        <w:rPr>
          <w:rFonts w:ascii="Times New Roman" w:hAnsi="Times New Roman"/>
        </w:rPr>
        <w:t xml:space="preserve">Na našich stránkách používáme šifrování. </w:t>
      </w:r>
      <w:r w:rsidRPr="00BE49C0">
        <w:rPr>
          <w:rFonts w:ascii="Times New Roman" w:hAnsi="Times New Roman"/>
        </w:rPr>
        <w:t>Vaše údaje jsou z Vašeho počítače na náš server a zpět přenášeny přes internet s pomocí šifrování TLS. To poznáte podle symbolu uzamčeného zámku na stavové liště prohlížeče a podle toho, že adresní řádek začíná zkratkou https://.</w:t>
      </w:r>
      <w:bookmarkEnd w:id="3"/>
    </w:p>
    <w:p w14:paraId="7515A4E0" w14:textId="6314B98E" w:rsidR="00040167" w:rsidRDefault="00040167" w:rsidP="0004016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Toto Poučení o zpracování osobních údajů je</w:t>
      </w:r>
      <w:r w:rsidRPr="00312C81">
        <w:rPr>
          <w:rFonts w:ascii="Times New Roman" w:hAnsi="Times New Roman"/>
        </w:rPr>
        <w:t xml:space="preserve"> účinné od </w:t>
      </w:r>
      <w:r>
        <w:rPr>
          <w:rFonts w:ascii="Times New Roman" w:hAnsi="Times New Roman"/>
        </w:rPr>
        <w:t>1</w:t>
      </w:r>
      <w:r w:rsidRPr="00312C81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  <w:r w:rsidRPr="00312C8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</w:t>
      </w:r>
      <w:r w:rsidRPr="00312C81">
        <w:rPr>
          <w:rFonts w:ascii="Times New Roman" w:hAnsi="Times New Roman"/>
        </w:rPr>
        <w:t>1.</w:t>
      </w:r>
    </w:p>
    <w:p w14:paraId="5A631CCF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27551FB8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07AEAC9D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5320C38C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2AFABAC3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6FDB89B4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543EA770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02AA6702" w14:textId="77777777" w:rsidR="00040167" w:rsidRDefault="00040167" w:rsidP="00040167">
      <w:pPr>
        <w:spacing w:line="240" w:lineRule="auto"/>
        <w:rPr>
          <w:rFonts w:ascii="Times New Roman" w:hAnsi="Times New Roman"/>
        </w:rPr>
      </w:pPr>
    </w:p>
    <w:p w14:paraId="2A9CFEC9" w14:textId="77777777" w:rsidR="000A4736" w:rsidRDefault="000A4736"/>
    <w:sectPr w:rsidR="000A4736" w:rsidSect="000A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0611"/>
    <w:multiLevelType w:val="hybridMultilevel"/>
    <w:tmpl w:val="C1B60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42D7"/>
    <w:multiLevelType w:val="hybridMultilevel"/>
    <w:tmpl w:val="20AA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4E"/>
    <w:rsid w:val="00040167"/>
    <w:rsid w:val="00064D1F"/>
    <w:rsid w:val="00093A25"/>
    <w:rsid w:val="000A4736"/>
    <w:rsid w:val="000C3C52"/>
    <w:rsid w:val="003D4B4E"/>
    <w:rsid w:val="00503188"/>
    <w:rsid w:val="00893F41"/>
    <w:rsid w:val="00D411C2"/>
    <w:rsid w:val="00D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6B77"/>
  <w15:docId w15:val="{4D9F296F-8644-419A-8B00-C5030992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4736"/>
  </w:style>
  <w:style w:type="paragraph" w:styleId="Nadpis2">
    <w:name w:val="heading 2"/>
    <w:basedOn w:val="Normln"/>
    <w:link w:val="Nadpis2Char"/>
    <w:uiPriority w:val="9"/>
    <w:qFormat/>
    <w:rsid w:val="00040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167"/>
    <w:pPr>
      <w:keepNext/>
      <w:spacing w:before="240" w:after="60" w:line="259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401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167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semiHidden/>
    <w:rsid w:val="00040167"/>
    <w:rPr>
      <w:rFonts w:cs="Times New Roman"/>
      <w:color w:val="0563C1"/>
      <w:u w:val="single"/>
    </w:rPr>
  </w:style>
  <w:style w:type="paragraph" w:styleId="Normlnweb">
    <w:name w:val="Normal (Web)"/>
    <w:basedOn w:val="Normln"/>
    <w:uiPriority w:val="99"/>
    <w:semiHidden/>
    <w:rsid w:val="0004016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o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Pechar AKMS</dc:creator>
  <cp:lastModifiedBy>Vlasta Bauerová</cp:lastModifiedBy>
  <cp:revision>3</cp:revision>
  <dcterms:created xsi:type="dcterms:W3CDTF">2024-05-29T05:59:00Z</dcterms:created>
  <dcterms:modified xsi:type="dcterms:W3CDTF">2024-05-29T06:04:00Z</dcterms:modified>
</cp:coreProperties>
</file>